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-85725</wp:posOffset>
                </wp:positionV>
                <wp:extent cx="6337300" cy="1066419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1066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right="120"/>
                              <w:jc w:val="both"/>
                              <w:rPr>
                                <w:rFonts w:hint="eastAsia" w:cs="汉仪细中圆简" w:asciiTheme="minorHAnsi" w:hAnsi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right="120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  <w:t>江宁区龙都幼儿园幼儿健康状况调查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b/>
                                <w:bCs/>
                                <w:sz w:val="36"/>
                                <w:szCs w:val="36"/>
                              </w:rPr>
                              <w:t>表</w:t>
                            </w:r>
                          </w:p>
                          <w:p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right="120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 xml:space="preserve">                     </w:t>
                            </w:r>
                          </w:p>
                          <w:tbl>
                            <w:tblPr>
                              <w:tblStyle w:val="7"/>
                              <w:tblW w:w="9889" w:type="dxa"/>
                              <w:jc w:val="center"/>
                              <w:tblInd w:w="0" w:type="dxa"/>
                              <w:tblBorders>
                                <w:top w:val="single" w:color="7F7F7F" w:themeColor="background1" w:themeShade="80" w:sz="4" w:space="0"/>
                                <w:left w:val="single" w:color="7F7F7F" w:themeColor="background1" w:themeShade="80" w:sz="4" w:space="0"/>
                                <w:bottom w:val="single" w:color="7F7F7F" w:themeColor="background1" w:themeShade="80" w:sz="4" w:space="0"/>
                                <w:right w:val="single" w:color="7F7F7F" w:themeColor="background1" w:themeShade="80" w:sz="4" w:space="0"/>
                                <w:insideH w:val="single" w:color="7F7F7F" w:themeColor="background1" w:themeShade="80" w:sz="4" w:space="0"/>
                                <w:insideV w:val="single" w:color="7F7F7F" w:themeColor="background1" w:themeShade="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42"/>
                              <w:gridCol w:w="1276"/>
                              <w:gridCol w:w="709"/>
                              <w:gridCol w:w="709"/>
                              <w:gridCol w:w="708"/>
                              <w:gridCol w:w="1418"/>
                              <w:gridCol w:w="1559"/>
                              <w:gridCol w:w="1134"/>
                              <w:gridCol w:w="1084"/>
                              <w:gridCol w:w="50"/>
                            </w:tblGrid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幼儿姓名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EFFED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班级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7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4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紧急联系人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EFFED"/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0" w:hRule="exac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健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康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状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况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饮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食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习</w:t>
                                  </w:r>
                                </w:p>
                                <w:p>
                                  <w:pPr>
                                    <w:widowControl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惯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9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是否经常患病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适应季节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环境的能力如何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心理健康方面：是否经常保持情绪愉快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 是否任性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是否自己吃饭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是否偏食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有无过敏史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 若有，过敏原是_______</w:t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有无癫痫史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</w:p>
                                <w:p>
                                  <w:pPr>
                                    <w:pStyle w:val="12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70" w:lineRule="atLeast"/>
                                    <w:ind w:firstLineChars="0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曾患过哪种疾病（请在疾病名称上打“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" w:char="F0FC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”）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水痘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皮肤病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肝炎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肺炎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哮喘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胃病</w:t>
                                  </w:r>
                                  <w:r>
                                    <w:rPr>
                                      <w:rFonts w:hint="eastAsia" w:cs="汉仪细中圆简" w:asciiTheme="minorHAnsi" w:hAnsiTheme="minorHAnsi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肾病</w:t>
                                  </w:r>
                                  <w:r>
                                    <w:rPr>
                                      <w:rFonts w:hint="eastAsia" w:cs="汉仪细中圆简" w:asciiTheme="minorHAnsi" w:hAnsiTheme="minorHAnsi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骨折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风疹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腮腺炎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白喉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癫痫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高温惊厥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贫血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其他（请写明疾病名称）_______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有无过敏药物：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 无 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 有，过敏药物为_______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5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基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本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生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活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能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力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与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习</w:t>
                                  </w:r>
                                </w:p>
                                <w:p>
                                  <w:pPr>
                                    <w:widowControl/>
                                    <w:spacing w:line="30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惯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喝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8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喝水习惯：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能主动喝水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>  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需要成人提醒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使用水杯：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0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continue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</w:rPr>
                                    <w:t>进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EastAsia"/>
                                      <w:kern w:val="2"/>
                                      <w:sz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</w:rPr>
                                    <w:t>食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8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both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进食习惯：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能自己进食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需成人喂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  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进食速度：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快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慢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  </w:t>
                                  </w:r>
                                </w:p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both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使用餐具：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勺子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 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筷子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EastAsia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挑食情况：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有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没有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    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其他__________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4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continue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睡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眠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8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是否有午睡习惯：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有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没有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入睡速度：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快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慢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  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是否会尿床：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5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continue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穿脱衣服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8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自己穿衣：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自己脱衣：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自己穿鞋：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 xml:space="preserve">自己脱鞋：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Cs w:val="21"/>
                                    </w:rPr>
                                    <w:t>不会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vMerge w:val="continue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</w:rPr>
                                    <w:t>大小便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8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both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定时排便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不定时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       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经常便秘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  </w:t>
                                  </w:r>
                                </w:p>
                                <w:p>
                                  <w:pPr>
                                    <w:pStyle w:val="5"/>
                                    <w:widowControl/>
                                    <w:spacing w:beforeAutospacing="0" w:afterAutospacing="0" w:line="380" w:lineRule="atLeast"/>
                                    <w:jc w:val="both"/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有便意的时候能主动告诉成人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    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kern w:val="2"/>
                                      <w:sz w:val="21"/>
                                      <w:szCs w:val="21"/>
                                    </w:rPr>
                                    <w:t>□其他_____________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91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社会性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9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与成人交往：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喜欢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愿意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不愿意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与幼儿交往：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喜欢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愿意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sym w:font="Wingdings 2" w:char="00A3"/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不愿意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家长每天是否有时间与孩子游戏或交流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（时长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>_______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具体内容</w:t>
                                  </w:r>
                                  <w:r>
                                    <w:rPr>
                                      <w:rFonts w:cs="汉仪细中圆简" w:asciiTheme="minorHAnsi" w:hAnsiTheme="minorHAnsi" w:eastAsiaTheme="minorHAnsi"/>
                                    </w:rPr>
                                    <w:t>_________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1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运动情况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9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hint="eastAsia" w:cs="汉仪细中圆简" w:asciiTheme="minorHAnsi" w:hAnsiTheme="minorHAnsi" w:eastAsiaTheme="minorHAnsi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不宜参加的运动、活动有__________________________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01" w:hRule="atLeas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tcMar>
                                    <w:left w:w="108" w:type="dxa"/>
                                    <w:right w:w="10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孩子需要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特别关照</w:t>
                                  </w: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的地方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9"/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>
                                  <w:pPr>
                                    <w:widowControl/>
                                    <w:spacing w:line="270" w:lineRule="atLeast"/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idowControl/>
                                    <w:spacing w:line="270" w:lineRule="atLeast"/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0" w:type="dxa"/>
                                <w:cantSplit/>
                                <w:trHeight w:val="883" w:hRule="atLeast"/>
                                <w:jc w:val="center"/>
                              </w:trPr>
                              <w:tc>
                                <w:tcPr>
                                  <w:tcW w:w="9839" w:type="dxa"/>
                                  <w:gridSpan w:val="9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12" w:lineRule="auto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1"/>
                                      <w:szCs w:val="21"/>
                                    </w:rPr>
                                    <w:t>幼儿需紧急送医时，是否有指定医院？如有，指定医院为_____________（空白视作无指定医院），如未指定特殊医院，为在紧急情况下争取抢救时间，将视作家长授权幼儿园，由幼儿园决定送诊医院。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7F7F7F" w:themeColor="background1" w:themeShade="80" w:sz="4" w:space="0"/>
                                  <w:left w:val="single" w:color="7F7F7F" w:themeColor="background1" w:themeShade="80" w:sz="4" w:space="0"/>
                                  <w:bottom w:val="single" w:color="7F7F7F" w:themeColor="background1" w:themeShade="80" w:sz="4" w:space="0"/>
                                  <w:right w:val="single" w:color="7F7F7F" w:themeColor="background1" w:themeShade="80" w:sz="4" w:space="0"/>
                                  <w:insideH w:val="single" w:color="7F7F7F" w:themeColor="background1" w:themeShade="80" w:sz="4" w:space="0"/>
                                  <w:insideV w:val="single" w:color="7F7F7F" w:themeColor="background1" w:themeShade="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gridAfter w:val="1"/>
                                <w:wAfter w:w="50" w:type="dxa"/>
                                <w:cantSplit/>
                                <w:trHeight w:val="1916" w:hRule="exact"/>
                                <w:jc w:val="center"/>
                              </w:trPr>
                              <w:tc>
                                <w:tcPr>
                                  <w:tcW w:w="1242" w:type="dxa"/>
                                  <w:shd w:val="clear" w:color="auto" w:fill="FEFFED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请详细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填写孩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子以往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>病史</w:t>
                                  </w:r>
                                </w:p>
                              </w:tc>
                              <w:tc>
                                <w:tcPr>
                                  <w:tcW w:w="8597" w:type="dxa"/>
                                  <w:gridSpan w:val="8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ind w:right="420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after="156" w:afterLines="50"/>
                                    <w:ind w:right="120"/>
                                    <w:jc w:val="right"/>
                                    <w:rPr>
                                      <w:rFonts w:hint="eastAsia" w:cs="汉仪细中圆简" w:asciiTheme="minorHAnsi" w:hAnsiTheme="minorHAnsi" w:eastAsia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1"/>
                                      <w:szCs w:val="21"/>
                                    </w:rPr>
                                    <w:t xml:space="preserve">家长签名：       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ind w:right="119"/>
                                    <w:jc w:val="left"/>
                                    <w:rPr>
                                      <w:rFonts w:cs="汉仪细中圆简" w:asciiTheme="minorHAnsi" w:hAnsiTheme="minorHAnsi" w:eastAsiaTheme="minorHAns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1"/>
                                      <w:szCs w:val="21"/>
                                    </w:rPr>
                                    <w:t>（注：请勿隐瞒孩子的真实病史，如有特殊情况，可单独与保健医生联系，并提供清晰的病史记录，以便幼儿园及时为孩子提供健康、安全、卫生的救助）</w:t>
                                  </w:r>
                                  <w:r>
                                    <w:rPr>
                                      <w:rFonts w:hint="eastAsia" w:cs="汉仪细中圆简" w:asciiTheme="minorHAnsi" w:hAnsiTheme="minorHAnsi" w:eastAsiaTheme="minorHAnsi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119"/>
                              <w:jc w:val="left"/>
                              <w:rPr>
                                <w:rFonts w:cs="汉仪细中圆简" w:asciiTheme="minorHAnsi" w:hAnsiTheme="minorHAnsi" w:eastAsia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-6.75pt;height:839.7pt;width:499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PxD52QAA&#10;AA0BAAAPAAAAAAAAAAEAIAAAACIAAABkcnMvZG93bnJldi54bWxQSwECFAAUAAAACACHTuJACJ58&#10;PB0CAAAeBAAADgAAAAAAAAABACAAAAAo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autoSpaceDE w:val="0"/>
                        <w:autoSpaceDN w:val="0"/>
                        <w:adjustRightInd w:val="0"/>
                        <w:ind w:right="120"/>
                        <w:jc w:val="both"/>
                        <w:rPr>
                          <w:rFonts w:hint="eastAsia" w:cs="汉仪细中圆简" w:asciiTheme="minorHAnsi" w:hAnsiTheme="minorHAnsi"/>
                          <w:b/>
                          <w:bCs/>
                          <w:sz w:val="36"/>
                          <w:szCs w:val="36"/>
                          <w:lang w:eastAsia="zh-CN"/>
                        </w:rPr>
                      </w:pPr>
                    </w:p>
                    <w:p>
                      <w:pPr>
                        <w:widowControl/>
                        <w:autoSpaceDE w:val="0"/>
                        <w:autoSpaceDN w:val="0"/>
                        <w:adjustRightInd w:val="0"/>
                        <w:ind w:right="120"/>
                        <w:jc w:val="center"/>
                        <w:rPr>
                          <w:rFonts w:cs="汉仪细中圆简" w:asciiTheme="minorHAnsi" w:hAnsiTheme="minorHAnsi" w:eastAsiaTheme="minorHAnsi"/>
                          <w:sz w:val="24"/>
                        </w:rPr>
                      </w:pPr>
                      <w:r>
                        <w:rPr>
                          <w:rFonts w:hint="eastAsia" w:cs="汉仪细中圆简" w:asciiTheme="minorHAnsi" w:hAnsiTheme="minorHAnsi"/>
                          <w:b/>
                          <w:bCs/>
                          <w:sz w:val="36"/>
                          <w:szCs w:val="36"/>
                          <w:lang w:eastAsia="zh-CN"/>
                        </w:rPr>
                        <w:t>江宁区龙都幼儿园幼儿健康状况调查</w:t>
                      </w:r>
                      <w:r>
                        <w:rPr>
                          <w:rFonts w:hint="eastAsia" w:cs="汉仪细中圆简" w:asciiTheme="minorHAnsi" w:hAnsiTheme="minorHAnsi" w:eastAsiaTheme="minorHAnsi"/>
                          <w:b/>
                          <w:bCs/>
                          <w:sz w:val="36"/>
                          <w:szCs w:val="36"/>
                        </w:rPr>
                        <w:t>表</w:t>
                      </w:r>
                    </w:p>
                    <w:p>
                      <w:pPr>
                        <w:widowControl/>
                        <w:autoSpaceDE w:val="0"/>
                        <w:autoSpaceDN w:val="0"/>
                        <w:adjustRightInd w:val="0"/>
                        <w:ind w:right="120"/>
                        <w:jc w:val="left"/>
                        <w:rPr>
                          <w:rFonts w:cs="汉仪细中圆简" w:asciiTheme="minorHAnsi" w:hAnsiTheme="minorHAnsi" w:eastAsiaTheme="minorHAnsi"/>
                          <w:sz w:val="24"/>
                        </w:rPr>
                      </w:pPr>
                      <w:r>
                        <w:rPr>
                          <w:rFonts w:cs="汉仪细中圆简" w:asciiTheme="minorHAnsi" w:hAnsiTheme="minorHAnsi" w:eastAsiaTheme="minorHAnsi"/>
                          <w:sz w:val="24"/>
                        </w:rPr>
                        <w:t xml:space="preserve">    </w:t>
                      </w:r>
                      <w:r>
                        <w:rPr>
                          <w:rFonts w:hint="eastAsia" w:cs="汉仪细中圆简" w:asciiTheme="minorHAnsi" w:hAnsiTheme="minorHAnsi" w:eastAsiaTheme="minorHAnsi"/>
                          <w:sz w:val="24"/>
                        </w:rPr>
                        <w:t xml:space="preserve">                     </w:t>
                      </w:r>
                    </w:p>
                    <w:tbl>
                      <w:tblPr>
                        <w:tblStyle w:val="7"/>
                        <w:tblW w:w="9889" w:type="dxa"/>
                        <w:jc w:val="center"/>
                        <w:tblInd w:w="0" w:type="dxa"/>
                        <w:tblBorders>
                          <w:top w:val="single" w:color="7F7F7F" w:themeColor="background1" w:themeShade="80" w:sz="4" w:space="0"/>
                          <w:left w:val="single" w:color="7F7F7F" w:themeColor="background1" w:themeShade="80" w:sz="4" w:space="0"/>
                          <w:bottom w:val="single" w:color="7F7F7F" w:themeColor="background1" w:themeShade="80" w:sz="4" w:space="0"/>
                          <w:right w:val="single" w:color="7F7F7F" w:themeColor="background1" w:themeShade="80" w:sz="4" w:space="0"/>
                          <w:insideH w:val="single" w:color="7F7F7F" w:themeColor="background1" w:themeShade="80" w:sz="4" w:space="0"/>
                          <w:insideV w:val="single" w:color="7F7F7F" w:themeColor="background1" w:themeShade="8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42"/>
                        <w:gridCol w:w="1276"/>
                        <w:gridCol w:w="709"/>
                        <w:gridCol w:w="709"/>
                        <w:gridCol w:w="708"/>
                        <w:gridCol w:w="1418"/>
                        <w:gridCol w:w="1559"/>
                        <w:gridCol w:w="1134"/>
                        <w:gridCol w:w="1084"/>
                        <w:gridCol w:w="50"/>
                      </w:tblGrid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幼儿姓名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708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EFFED"/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班级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7" w:hRule="atLeas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4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紧急联系人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EFFED"/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Mar>
                              <w:left w:w="108" w:type="dxa"/>
                              <w:right w:w="108" w:type="dxa"/>
                            </w:tcMar>
                          </w:tcPr>
                          <w:p>
                            <w:pPr>
                              <w:widowControl/>
                              <w:spacing w:line="270" w:lineRule="atLeast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  <w:t>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0" w:hRule="exac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健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康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状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况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饮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食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习</w:t>
                            </w:r>
                          </w:p>
                          <w:p>
                            <w:pPr>
                              <w:widowControl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惯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9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是否经常患病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适应季节</w:t>
                            </w:r>
                            <w:r>
                              <w:rPr>
                                <w:rFonts w:hint="eastAsia" w:cs="汉仪细中圆简" w:asciiTheme="minorHAnsi" w:hAnsiTheme="minorHAnsi" w:eastAsiaTheme="minor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环境的能力如何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心理健康方面：是否经常保持情绪愉快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 是否任性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是否自己吃饭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是否偏食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有无过敏史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 若有，过敏原是_______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有无癫痫史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70" w:lineRule="atLeast"/>
                              <w:ind w:firstLineChars="0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曾患过哪种疾病（请在疾病名称上打“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" w:char="F0FC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”）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水痘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皮肤病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肝炎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肺炎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哮喘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胃病</w:t>
                            </w:r>
                            <w:r>
                              <w:rPr>
                                <w:rFonts w:hint="eastAsia" w:cs="汉仪细中圆简" w:asciiTheme="minorHAnsi" w:hAnsiTheme="minorHAnsi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肾病</w:t>
                            </w:r>
                            <w:r>
                              <w:rPr>
                                <w:rFonts w:hint="eastAsia" w:cs="汉仪细中圆简" w:asciiTheme="minorHAnsi" w:hAnsiTheme="minorHAnsi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骨折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风疹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腮腺炎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白喉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癫痫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高温惊厥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贫血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其他（请写明疾病名称）_______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有无过敏药物：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 无 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 有，过敏药物为_______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5" w:hRule="atLeast"/>
                          <w:jc w:val="center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基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本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生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活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能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力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与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习</w:t>
                            </w:r>
                          </w:p>
                          <w:p>
                            <w:pPr>
                              <w:widowControl/>
                              <w:spacing w:line="30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惯</w:t>
                            </w:r>
                          </w:p>
                        </w:tc>
                        <w:tc>
                          <w:tcPr>
                            <w:tcW w:w="1276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喝</w:t>
                            </w:r>
                            <w:r>
                              <w:rPr>
                                <w:rFonts w:hint="eastAsia" w:cs="汉仪细中圆简" w:asciiTheme="minorHAnsi" w:hAnsiTheme="minorHAnsi" w:eastAsiaTheme="minor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8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喝水习惯：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能主动喝水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>  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需要成人提醒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使用水杯：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0" w:hRule="atLeast"/>
                          <w:jc w:val="center"/>
                        </w:trPr>
                        <w:tc>
                          <w:tcPr>
                            <w:tcW w:w="1242" w:type="dxa"/>
                            <w:vMerge w:val="continue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</w:rPr>
                              <w:t>进</w:t>
                            </w:r>
                            <w:r>
                              <w:rPr>
                                <w:rFonts w:hint="eastAsia" w:cs="汉仪细中圆简" w:asciiTheme="minorHAnsi" w:hAnsiTheme="minorHAnsi" w:eastAsiaTheme="minorEastAsia"/>
                                <w:kern w:val="2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</w:rPr>
                              <w:t>食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8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both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进食习惯：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能自己进食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需成人喂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  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进食速度：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快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慢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  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both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使用餐具：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勺子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 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筷子</w:t>
                            </w:r>
                            <w:r>
                              <w:rPr>
                                <w:rFonts w:hint="eastAsia" w:cs="汉仪细中圆简" w:asciiTheme="minorHAnsi" w:hAnsiTheme="minorHAnsi" w:eastAsiaTheme="minorEastAsia"/>
                                <w:kern w:val="2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挑食情况：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有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没有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    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其他__________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4" w:hRule="atLeast"/>
                          <w:jc w:val="center"/>
                        </w:trPr>
                        <w:tc>
                          <w:tcPr>
                            <w:tcW w:w="1242" w:type="dxa"/>
                            <w:vMerge w:val="continue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睡</w:t>
                            </w:r>
                            <w:r>
                              <w:rPr>
                                <w:rFonts w:hint="eastAsia" w:cs="汉仪细中圆简" w:asciiTheme="minorHAnsi" w:hAnsiTheme="minorHAnsi" w:eastAsiaTheme="minor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眠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8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是否有午睡习惯：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有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没有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入睡速度：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快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慢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  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是否会尿床：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5" w:hRule="atLeast"/>
                          <w:jc w:val="center"/>
                        </w:trPr>
                        <w:tc>
                          <w:tcPr>
                            <w:tcW w:w="1242" w:type="dxa"/>
                            <w:vMerge w:val="continue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穿脱衣服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8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自己穿衣：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自己脱衣：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> 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自己穿鞋：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 xml:space="preserve">自己脱鞋：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Cs w:val="21"/>
                              </w:rPr>
                              <w:t>不会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 w:hRule="atLeast"/>
                          <w:jc w:val="center"/>
                        </w:trPr>
                        <w:tc>
                          <w:tcPr>
                            <w:tcW w:w="1242" w:type="dxa"/>
                            <w:vMerge w:val="continue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</w:rPr>
                              <w:t>大小便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8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both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定时排便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       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不定时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       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经常便秘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  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Autospacing="0" w:afterAutospacing="0" w:line="380" w:lineRule="atLeast"/>
                              <w:jc w:val="both"/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有便意的时候能主动告诉成人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    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kern w:val="2"/>
                                <w:sz w:val="21"/>
                                <w:szCs w:val="21"/>
                              </w:rPr>
                              <w:t>□其他_____________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91" w:hRule="atLeas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社会性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9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与成人交往：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喜欢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愿意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不愿意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与幼儿交往：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喜欢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 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愿意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不愿意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家长每天是否有时间与孩子游戏或交流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（时长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>_______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具体内容</w:t>
                            </w:r>
                            <w:r>
                              <w:rPr>
                                <w:rFonts w:cs="汉仪细中圆简" w:asciiTheme="minorHAnsi" w:hAnsiTheme="minorHAnsi" w:eastAsiaTheme="minorHAnsi"/>
                              </w:rPr>
                              <w:t>_________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1" w:hRule="atLeas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运动情况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9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cs="汉仪细中圆简" w:asciiTheme="minorHAnsi" w:hAnsiTheme="minorHAnsi" w:eastAsiaTheme="minorHAnsi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不宜参加的运动、活动有__________________________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01" w:hRule="atLeas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tcMar>
                              <w:left w:w="108" w:type="dxa"/>
                              <w:right w:w="108" w:type="dxa"/>
                            </w:tcMar>
                            <w:vAlign w:val="center"/>
                          </w:tcPr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孩子需要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特别关照</w:t>
                            </w:r>
                          </w:p>
                          <w:p>
                            <w:pPr>
                              <w:widowControl/>
                              <w:spacing w:line="270" w:lineRule="atLeast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的地方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9"/>
                            <w:tcMar>
                              <w:left w:w="108" w:type="dxa"/>
                              <w:right w:w="108" w:type="dxa"/>
                            </w:tcMar>
                          </w:tcPr>
                          <w:p>
                            <w:pPr>
                              <w:widowControl/>
                              <w:spacing w:line="270" w:lineRule="atLeast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spacing w:line="270" w:lineRule="atLeast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  <w:p>
                            <w:pPr>
                              <w:widowControl/>
                              <w:spacing w:line="270" w:lineRule="atLeast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0" w:type="dxa"/>
                          <w:cantSplit/>
                          <w:trHeight w:val="883" w:hRule="atLeast"/>
                          <w:jc w:val="center"/>
                        </w:trPr>
                        <w:tc>
                          <w:tcPr>
                            <w:tcW w:w="9839" w:type="dxa"/>
                            <w:gridSpan w:val="9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1"/>
                                <w:szCs w:val="21"/>
                              </w:rPr>
                              <w:t>幼儿需紧急送医时，是否有指定医院？如有，指定医院为_____________（空白视作无指定医院），如未指定特殊医院，为在紧急情况下争取抢救时间，将视作家长授权幼儿园，由幼儿园决定送诊医院。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7F7F7F" w:themeColor="background1" w:themeShade="80" w:sz="4" w:space="0"/>
                            <w:left w:val="single" w:color="7F7F7F" w:themeColor="background1" w:themeShade="80" w:sz="4" w:space="0"/>
                            <w:bottom w:val="single" w:color="7F7F7F" w:themeColor="background1" w:themeShade="80" w:sz="4" w:space="0"/>
                            <w:right w:val="single" w:color="7F7F7F" w:themeColor="background1" w:themeShade="80" w:sz="4" w:space="0"/>
                            <w:insideH w:val="single" w:color="7F7F7F" w:themeColor="background1" w:themeShade="80" w:sz="4" w:space="0"/>
                            <w:insideV w:val="single" w:color="7F7F7F" w:themeColor="background1" w:themeShade="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gridAfter w:val="1"/>
                          <w:wAfter w:w="50" w:type="dxa"/>
                          <w:cantSplit/>
                          <w:trHeight w:val="1916" w:hRule="exact"/>
                          <w:jc w:val="center"/>
                        </w:trPr>
                        <w:tc>
                          <w:tcPr>
                            <w:tcW w:w="1242" w:type="dxa"/>
                            <w:shd w:val="clear" w:color="auto" w:fill="FEFFED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请详细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填写孩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子以往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>病史</w:t>
                            </w:r>
                          </w:p>
                        </w:tc>
                        <w:tc>
                          <w:tcPr>
                            <w:tcW w:w="8597" w:type="dxa"/>
                            <w:gridSpan w:val="8"/>
                          </w:tcPr>
                          <w:p>
                            <w:pPr>
                              <w:adjustRightInd w:val="0"/>
                              <w:snapToGrid w:val="0"/>
                              <w:ind w:right="420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</w:p>
                          <w:p>
                            <w:pPr>
                              <w:wordWrap w:val="0"/>
                              <w:adjustRightInd w:val="0"/>
                              <w:snapToGrid w:val="0"/>
                              <w:spacing w:after="156" w:afterLines="50"/>
                              <w:ind w:right="120"/>
                              <w:jc w:val="right"/>
                              <w:rPr>
                                <w:rFonts w:hint="eastAsia" w:cs="汉仪细中圆简" w:asciiTheme="minorHAnsi" w:hAnsiTheme="minorHAnsi" w:eastAsia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1"/>
                                <w:szCs w:val="21"/>
                              </w:rPr>
                              <w:t xml:space="preserve">家长签名：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right="119"/>
                              <w:jc w:val="left"/>
                              <w:rPr>
                                <w:rFonts w:cs="汉仪细中圆简" w:asciiTheme="minorHAnsi" w:hAnsiTheme="minorHAnsi" w:eastAsiaTheme="minorHAnsi"/>
                                <w:sz w:val="24"/>
                              </w:rPr>
                            </w:pP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1"/>
                                <w:szCs w:val="21"/>
                              </w:rPr>
                              <w:t>（注：请勿隐瞒孩子的真实病史，如有特殊情况，可单独与保健医生联系，并提供清晰的病史记录，以便幼儿园及时为孩子提供健康、安全、卫生的救助）</w:t>
                            </w:r>
                            <w:r>
                              <w:rPr>
                                <w:rFonts w:hint="eastAsia" w:cs="汉仪细中圆简" w:asciiTheme="minorHAnsi" w:hAnsiTheme="minorHAnsi" w:eastAsiaTheme="minorHAnsi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auto"/>
                        <w:ind w:right="119"/>
                        <w:jc w:val="left"/>
                        <w:rPr>
                          <w:rFonts w:cs="汉仪细中圆简" w:asciiTheme="minorHAnsi" w:hAnsiTheme="minorHAnsi" w:eastAsia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158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11158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1158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细中圆简">
    <w:altName w:val="等线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4735"/>
    <w:multiLevelType w:val="multilevel"/>
    <w:tmpl w:val="408147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93"/>
    <w:rsid w:val="0007279D"/>
    <w:rsid w:val="000A0D1D"/>
    <w:rsid w:val="000E58AB"/>
    <w:rsid w:val="001501FB"/>
    <w:rsid w:val="001B301F"/>
    <w:rsid w:val="0025729E"/>
    <w:rsid w:val="002B6771"/>
    <w:rsid w:val="002C2A6F"/>
    <w:rsid w:val="003E36D8"/>
    <w:rsid w:val="0048008D"/>
    <w:rsid w:val="00491147"/>
    <w:rsid w:val="005B1C57"/>
    <w:rsid w:val="005D46FA"/>
    <w:rsid w:val="00622987"/>
    <w:rsid w:val="0066414A"/>
    <w:rsid w:val="006E234B"/>
    <w:rsid w:val="006E7C4A"/>
    <w:rsid w:val="00722D59"/>
    <w:rsid w:val="0073089C"/>
    <w:rsid w:val="00733EDD"/>
    <w:rsid w:val="00746686"/>
    <w:rsid w:val="007A50B1"/>
    <w:rsid w:val="007C3FB5"/>
    <w:rsid w:val="007D4D67"/>
    <w:rsid w:val="007D77F8"/>
    <w:rsid w:val="00821DAB"/>
    <w:rsid w:val="00823655"/>
    <w:rsid w:val="00833593"/>
    <w:rsid w:val="008D7B8D"/>
    <w:rsid w:val="00964594"/>
    <w:rsid w:val="00974ECD"/>
    <w:rsid w:val="00975687"/>
    <w:rsid w:val="009C4BDD"/>
    <w:rsid w:val="00B068E8"/>
    <w:rsid w:val="00B16C30"/>
    <w:rsid w:val="00B308DB"/>
    <w:rsid w:val="00B35067"/>
    <w:rsid w:val="00C141A5"/>
    <w:rsid w:val="00C176C5"/>
    <w:rsid w:val="00CF675C"/>
    <w:rsid w:val="00D667EC"/>
    <w:rsid w:val="00D81C9D"/>
    <w:rsid w:val="00DB1416"/>
    <w:rsid w:val="00DD61B2"/>
    <w:rsid w:val="00DE248E"/>
    <w:rsid w:val="00DF474B"/>
    <w:rsid w:val="00E321C5"/>
    <w:rsid w:val="00E82B2A"/>
    <w:rsid w:val="00E84AAD"/>
    <w:rsid w:val="00F11909"/>
    <w:rsid w:val="00F647B2"/>
    <w:rsid w:val="00F65EC3"/>
    <w:rsid w:val="0FF55F00"/>
    <w:rsid w:val="176655CE"/>
    <w:rsid w:val="379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2</TotalTime>
  <ScaleCrop>false</ScaleCrop>
  <LinksUpToDate>false</LinksUpToDate>
  <CharactersWithSpaces>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2018-05-23T09:20:00Z</dcterms:created>
  <dc:creator>rainbowtoz</dc:creator>
  <cp:lastModifiedBy>WPS_1463981075</cp:lastModifiedBy>
  <dcterms:modified xsi:type="dcterms:W3CDTF">2020-06-01T03:40:24Z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